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5AE" w:rsidRDefault="000C25AE" w:rsidP="000C25AE">
      <w:pPr>
        <w:rPr>
          <w:b/>
        </w:rPr>
      </w:pPr>
      <w:r>
        <w:rPr>
          <w:b/>
        </w:rPr>
        <w:t>9 класс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733"/>
        <w:gridCol w:w="2215"/>
        <w:gridCol w:w="5836"/>
        <w:gridCol w:w="1417"/>
      </w:tblGrid>
      <w:tr w:rsidR="000C25AE" w:rsidRPr="006336BD" w:rsidTr="00A83401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AE" w:rsidRPr="006336BD" w:rsidRDefault="000C25AE" w:rsidP="00A83401">
            <w:r w:rsidRPr="006336BD">
              <w:t>Срок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AE" w:rsidRPr="006336BD" w:rsidRDefault="000C25AE" w:rsidP="00A83401">
            <w:r w:rsidRPr="006336BD">
              <w:t>Тема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AE" w:rsidRPr="006336BD" w:rsidRDefault="000C25AE" w:rsidP="00A83401">
            <w:r w:rsidRPr="006336BD">
              <w:t>Источник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AE" w:rsidRPr="006336BD" w:rsidRDefault="000C25AE" w:rsidP="00A83401">
            <w:r w:rsidRPr="006336BD">
              <w:rPr>
                <w:lang w:val="tt-RU"/>
              </w:rPr>
              <w:t>Контрол</w:t>
            </w:r>
            <w:r w:rsidRPr="006336BD">
              <w:t>ь знаний</w:t>
            </w:r>
          </w:p>
        </w:tc>
      </w:tr>
      <w:tr w:rsidR="000C25AE" w:rsidRPr="006336BD" w:rsidTr="00A83401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E" w:rsidRDefault="000C25AE" w:rsidP="00A83401">
            <w:r>
              <w:t>16.04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E" w:rsidRPr="002F486C" w:rsidRDefault="000C25AE" w:rsidP="00A83401">
            <w:r w:rsidRPr="00506472">
              <w:t>Идеология самобытного развития России. Государственный национализм. Реформы и «контрреформы».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E" w:rsidRDefault="000C25AE" w:rsidP="00A83401">
            <w:r>
              <w:t>П.29 учебник</w:t>
            </w:r>
          </w:p>
          <w:p w:rsidR="000C25AE" w:rsidRDefault="000C25AE" w:rsidP="00A8340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E" w:rsidRDefault="000C25AE" w:rsidP="00A83401">
            <w:pPr>
              <w:rPr>
                <w:lang w:val="tt-RU"/>
              </w:rPr>
            </w:pPr>
            <w:r>
              <w:rPr>
                <w:lang w:val="tt-RU"/>
              </w:rPr>
              <w:t>Отвеч. На вопросы стр 36</w:t>
            </w:r>
          </w:p>
        </w:tc>
      </w:tr>
      <w:tr w:rsidR="000C25AE" w:rsidRPr="006336BD" w:rsidTr="00A83401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E" w:rsidRDefault="000C25AE" w:rsidP="00A83401">
            <w:r>
              <w:t>18.04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E" w:rsidRPr="002F486C" w:rsidRDefault="000C25AE" w:rsidP="00A83401">
            <w:r w:rsidRPr="00506472">
              <w:rPr>
                <w:b/>
                <w:bCs/>
              </w:rPr>
              <w:t>Культурное пространство империи во второй половине XIX в.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E" w:rsidRDefault="000C25AE" w:rsidP="00A83401">
            <w:r>
              <w:t>П.30 учебника, ссылка на видео</w:t>
            </w:r>
          </w:p>
          <w:p w:rsidR="000C25AE" w:rsidRDefault="000C25AE" w:rsidP="00A83401">
            <w:hyperlink r:id="rId4" w:history="1">
              <w:r>
                <w:rPr>
                  <w:rStyle w:val="a4"/>
                </w:rPr>
                <w:t>https://www.youtube.com/watch?v=JMAIrI7no18</w:t>
              </w:r>
            </w:hyperlink>
          </w:p>
          <w:p w:rsidR="000C25AE" w:rsidRDefault="000C25AE" w:rsidP="00A8340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E" w:rsidRDefault="000C25AE" w:rsidP="00A83401">
            <w:pPr>
              <w:rPr>
                <w:lang w:val="tt-RU"/>
              </w:rPr>
            </w:pPr>
            <w:r>
              <w:rPr>
                <w:lang w:val="tt-RU"/>
              </w:rPr>
              <w:t>Отвеч. на вопросы стр 41 письменно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AE"/>
    <w:rsid w:val="000C25AE"/>
    <w:rsid w:val="001D0026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C64EBC-E6C6-49B8-8A74-CE7902A5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5A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2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25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MAIrI7no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2020-04-11T14:34:00Z</dcterms:created>
  <dcterms:modified xsi:type="dcterms:W3CDTF">2020-04-11T14:35:00Z</dcterms:modified>
</cp:coreProperties>
</file>